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18" w:rsidRDefault="004273F2">
      <w:r w:rsidRPr="004273F2">
        <w:rPr>
          <w:noProof/>
        </w:rPr>
        <w:drawing>
          <wp:anchor distT="0" distB="0" distL="114300" distR="114300" simplePos="0" relativeHeight="251683839" behindDoc="1" locked="0" layoutInCell="1" allowOverlap="1">
            <wp:simplePos x="0" y="0"/>
            <wp:positionH relativeFrom="column">
              <wp:posOffset>19050</wp:posOffset>
            </wp:positionH>
            <wp:positionV relativeFrom="paragraph">
              <wp:posOffset>-11875</wp:posOffset>
            </wp:positionV>
            <wp:extent cx="7739792" cy="1840675"/>
            <wp:effectExtent l="19050" t="0" r="0" b="0"/>
            <wp:wrapNone/>
            <wp:docPr id="24"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7739792" cy="1840675"/>
                    </a:xfrm>
                    <a:prstGeom prst="rect">
                      <a:avLst/>
                    </a:prstGeom>
                  </pic:spPr>
                </pic:pic>
              </a:graphicData>
            </a:graphic>
          </wp:anchor>
        </w:drawing>
      </w:r>
    </w:p>
    <w:p w:rsidR="00A46C18" w:rsidRDefault="00A46C18"/>
    <w:p w:rsidR="00A46C18" w:rsidRDefault="009C5866">
      <w:r>
        <w:rPr>
          <w:noProof/>
        </w:rPr>
        <w:pict>
          <v:shapetype id="_x0000_t202" coordsize="21600,21600" o:spt="202" path="m,l,21600r21600,l21600,xe">
            <v:stroke joinstyle="miter"/>
            <v:path gradientshapeok="t" o:connecttype="rect"/>
          </v:shapetype>
          <v:shape id="_x0000_s1049" type="#_x0000_t202" style="position:absolute;margin-left:28.35pt;margin-top:4.55pt;width:316.7pt;height:29.15pt;z-index:251684864;mso-height-percent:200;mso-height-percent:200;mso-width-relative:margin;mso-height-relative:margin" filled="f" stroked="f">
            <v:textbox style="mso-fit-shape-to-text:t">
              <w:txbxContent>
                <w:p w:rsidR="00A46C18" w:rsidRPr="0011085D" w:rsidRDefault="006B7D88" w:rsidP="00A46C18">
                  <w:pPr>
                    <w:spacing w:after="0" w:line="240" w:lineRule="auto"/>
                    <w:rPr>
                      <w:b/>
                      <w:bCs/>
                      <w:i/>
                      <w:color w:val="385623" w:themeColor="accent6" w:themeShade="80"/>
                      <w:sz w:val="36"/>
                      <w:szCs w:val="36"/>
                    </w:rPr>
                  </w:pPr>
                  <w:r>
                    <w:rPr>
                      <w:b/>
                      <w:bCs/>
                      <w:i/>
                      <w:color w:val="385623" w:themeColor="accent6" w:themeShade="80"/>
                      <w:sz w:val="36"/>
                      <w:szCs w:val="36"/>
                    </w:rPr>
                    <w:t>CREATIVE PROBLEM SOLVING</w:t>
                  </w:r>
                </w:p>
              </w:txbxContent>
            </v:textbox>
          </v:shape>
        </w:pict>
      </w:r>
      <w:r>
        <w:rPr>
          <w:noProof/>
        </w:rPr>
        <w:pict>
          <v:shape id="_x0000_s1050" type="#_x0000_t202" style="position:absolute;margin-left:30.65pt;margin-top:24.55pt;width:122.5pt;height:28.35pt;z-index:251685888;mso-height-percent:200;mso-height-percent:200;mso-width-relative:margin;mso-height-relative:margin" filled="f" stroked="f">
            <v:textbox style="mso-fit-shape-to-text:t">
              <w:txbxContent>
                <w:p w:rsidR="00A46C18" w:rsidRPr="00554FD5" w:rsidRDefault="00A46C18" w:rsidP="00A46C18">
                  <w:pPr>
                    <w:rPr>
                      <w:color w:val="808080" w:themeColor="background1" w:themeShade="80"/>
                      <w:sz w:val="20"/>
                      <w:szCs w:val="20"/>
                    </w:rPr>
                  </w:pPr>
                  <w:r w:rsidRPr="00554FD5">
                    <w:rPr>
                      <w:color w:val="808080" w:themeColor="background1" w:themeShade="80"/>
                      <w:sz w:val="20"/>
                      <w:szCs w:val="20"/>
                    </w:rPr>
                    <w:t>Career Development</w:t>
                  </w:r>
                </w:p>
              </w:txbxContent>
            </v:textbox>
          </v:shape>
        </w:pict>
      </w:r>
    </w:p>
    <w:p w:rsidR="00A46C18" w:rsidRDefault="00A46C18"/>
    <w:p w:rsidR="00A46C18" w:rsidRDefault="00A46C18"/>
    <w:p w:rsidR="00A46C18" w:rsidRDefault="00A46C18"/>
    <w:p w:rsidR="00E3631D" w:rsidRPr="00D94D93" w:rsidRDefault="00E3631D">
      <w:pPr>
        <w:rPr>
          <w:sz w:val="16"/>
          <w:szCs w:val="16"/>
        </w:rPr>
      </w:pPr>
    </w:p>
    <w:p w:rsidR="006B7D88" w:rsidRDefault="006B7D88" w:rsidP="006B7D88">
      <w:pPr>
        <w:ind w:left="1080" w:right="1170"/>
      </w:pPr>
      <w:r>
        <w:t xml:space="preserve">In the past few decades, psychologists and business people alike have discovered that successful problem solvers tend to use the same type of process to identify and implement the solutions to their problems. This process works for any kind of problem, large or small. </w:t>
      </w:r>
    </w:p>
    <w:p w:rsidR="006B7D88" w:rsidRDefault="006B7D88" w:rsidP="000A6ECD">
      <w:pPr>
        <w:ind w:left="1080" w:right="1170"/>
      </w:pPr>
      <w:r>
        <w:t xml:space="preserve">The </w:t>
      </w:r>
      <w:r w:rsidRPr="00AD2849">
        <w:rPr>
          <w:b/>
          <w:i/>
          <w:color w:val="385623" w:themeColor="accent6" w:themeShade="80"/>
        </w:rPr>
        <w:t>Creative Problem Solving</w:t>
      </w:r>
      <w:r>
        <w:t xml:space="preserve"> workshop will give participants an overview of the entire creative problem solving process, as well as key problem solving tools that they can use every day. Skills such as brainstorming, information gathering, analyzing data, and identifying resources will be covered throughout the workshop.</w:t>
      </w:r>
    </w:p>
    <w:p w:rsidR="000A6ECD" w:rsidRPr="000A6ECD" w:rsidRDefault="000A6ECD" w:rsidP="000A6ECD">
      <w:pPr>
        <w:ind w:left="1080" w:right="1170"/>
        <w:rPr>
          <w:sz w:val="16"/>
          <w:szCs w:val="16"/>
        </w:rPr>
      </w:pPr>
    </w:p>
    <w:tbl>
      <w:tblPr>
        <w:tblStyle w:val="TableGrid"/>
        <w:tblW w:w="1023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4"/>
        <w:gridCol w:w="5044"/>
        <w:gridCol w:w="4364"/>
      </w:tblGrid>
      <w:tr w:rsidR="00D94D93" w:rsidTr="000A6ECD">
        <w:trPr>
          <w:trHeight w:val="2879"/>
        </w:trPr>
        <w:tc>
          <w:tcPr>
            <w:tcW w:w="824" w:type="dxa"/>
          </w:tcPr>
          <w:p w:rsidR="00D94D93" w:rsidRPr="00FB1709" w:rsidRDefault="00D94D93" w:rsidP="00A46C18">
            <w:pPr>
              <w:ind w:right="1170"/>
            </w:pPr>
            <w:r w:rsidRPr="00FB1709">
              <w:rPr>
                <w:noProof/>
              </w:rPr>
              <w:drawing>
                <wp:inline distT="0" distB="0" distL="0" distR="0">
                  <wp:extent cx="320041" cy="256033"/>
                  <wp:effectExtent l="19050" t="0" r="3809" b="0"/>
                  <wp:docPr id="194"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8" cstate="print"/>
                          <a:stretch>
                            <a:fillRect/>
                          </a:stretch>
                        </pic:blipFill>
                        <pic:spPr>
                          <a:xfrm>
                            <a:off x="0" y="0"/>
                            <a:ext cx="320041" cy="256033"/>
                          </a:xfrm>
                          <a:prstGeom prst="rect">
                            <a:avLst/>
                          </a:prstGeom>
                        </pic:spPr>
                      </pic:pic>
                    </a:graphicData>
                  </a:graphic>
                </wp:inline>
              </w:drawing>
            </w:r>
          </w:p>
        </w:tc>
        <w:tc>
          <w:tcPr>
            <w:tcW w:w="5044" w:type="dxa"/>
          </w:tcPr>
          <w:p w:rsidR="00D94D93" w:rsidRPr="000A6ECD" w:rsidRDefault="00D94D93" w:rsidP="00A46C18">
            <w:pPr>
              <w:rPr>
                <w:b/>
                <w:color w:val="385623" w:themeColor="accent6" w:themeShade="80"/>
              </w:rPr>
            </w:pPr>
            <w:r w:rsidRPr="000A6ECD">
              <w:rPr>
                <w:b/>
                <w:color w:val="385623" w:themeColor="accent6" w:themeShade="80"/>
              </w:rPr>
              <w:t>WORKSHOP OBJECTIVES</w:t>
            </w:r>
          </w:p>
          <w:p w:rsidR="006B7D88" w:rsidRPr="000A6ECD" w:rsidRDefault="006B7D88" w:rsidP="006B7D88">
            <w:pPr>
              <w:pStyle w:val="BulletedPoints"/>
              <w:numPr>
                <w:ilvl w:val="0"/>
                <w:numId w:val="17"/>
              </w:numPr>
              <w:spacing w:after="0" w:line="240" w:lineRule="auto"/>
            </w:pPr>
            <w:r w:rsidRPr="000A6ECD">
              <w:t>Understand problems and the creative problem solving process</w:t>
            </w:r>
          </w:p>
          <w:p w:rsidR="006B7D88" w:rsidRPr="000A6ECD" w:rsidRDefault="006B7D88" w:rsidP="006B7D88">
            <w:pPr>
              <w:pStyle w:val="BulletedPoints"/>
              <w:numPr>
                <w:ilvl w:val="0"/>
                <w:numId w:val="17"/>
              </w:numPr>
              <w:spacing w:after="0" w:line="240" w:lineRule="auto"/>
            </w:pPr>
            <w:r w:rsidRPr="000A6ECD">
              <w:t xml:space="preserve">Indentify types of information to gather and key questions to ask in problem solving </w:t>
            </w:r>
          </w:p>
          <w:p w:rsidR="006B7D88" w:rsidRPr="000A6ECD" w:rsidRDefault="006B7D88" w:rsidP="006B7D88">
            <w:pPr>
              <w:pStyle w:val="BulletedPoints"/>
              <w:numPr>
                <w:ilvl w:val="0"/>
                <w:numId w:val="17"/>
              </w:numPr>
              <w:spacing w:after="0" w:line="240" w:lineRule="auto"/>
            </w:pPr>
            <w:r w:rsidRPr="000A6ECD">
              <w:t>Identify the importance of defining a problem correctly</w:t>
            </w:r>
          </w:p>
          <w:p w:rsidR="006B7D88" w:rsidRPr="000A6ECD" w:rsidRDefault="006B7D88" w:rsidP="006B7D88">
            <w:pPr>
              <w:pStyle w:val="BulletedPoints"/>
              <w:numPr>
                <w:ilvl w:val="0"/>
                <w:numId w:val="17"/>
              </w:numPr>
              <w:spacing w:after="0" w:line="240" w:lineRule="auto"/>
            </w:pPr>
            <w:r w:rsidRPr="000A6ECD">
              <w:t>Identify and use four different problem definition tools</w:t>
            </w:r>
          </w:p>
          <w:p w:rsidR="006B7D88" w:rsidRPr="000A6ECD" w:rsidRDefault="006B7D88" w:rsidP="006B7D88">
            <w:pPr>
              <w:pStyle w:val="BulletedPoints"/>
              <w:numPr>
                <w:ilvl w:val="0"/>
                <w:numId w:val="17"/>
              </w:numPr>
              <w:spacing w:after="0" w:line="240" w:lineRule="auto"/>
            </w:pPr>
            <w:r w:rsidRPr="000A6ECD">
              <w:t>Write concrete problem statements</w:t>
            </w:r>
          </w:p>
          <w:p w:rsidR="00D94D93" w:rsidRPr="000A6ECD" w:rsidRDefault="006B7D88" w:rsidP="006B7D88">
            <w:pPr>
              <w:pStyle w:val="BulletedPoints"/>
              <w:numPr>
                <w:ilvl w:val="0"/>
                <w:numId w:val="17"/>
              </w:numPr>
              <w:spacing w:after="0" w:line="240" w:lineRule="auto"/>
            </w:pPr>
            <w:r w:rsidRPr="000A6ECD">
              <w:t>Use basic brainstorming tools to generate ideas for solutions</w:t>
            </w:r>
          </w:p>
        </w:tc>
        <w:tc>
          <w:tcPr>
            <w:tcW w:w="4364" w:type="dxa"/>
          </w:tcPr>
          <w:p w:rsidR="006B7D88" w:rsidRPr="000A6ECD" w:rsidRDefault="006B7D88" w:rsidP="006B7D88">
            <w:pPr>
              <w:pStyle w:val="BulletedPoints"/>
              <w:numPr>
                <w:ilvl w:val="0"/>
                <w:numId w:val="18"/>
              </w:numPr>
              <w:spacing w:after="0" w:line="240" w:lineRule="auto"/>
            </w:pPr>
            <w:r w:rsidRPr="000A6ECD">
              <w:t>Evaluate potential solutions against criteria, including cost/benefit analysis and group voting</w:t>
            </w:r>
          </w:p>
          <w:p w:rsidR="006B7D88" w:rsidRPr="000A6ECD" w:rsidRDefault="006B7D88" w:rsidP="006B7D88">
            <w:pPr>
              <w:pStyle w:val="BulletedPoints"/>
              <w:numPr>
                <w:ilvl w:val="0"/>
                <w:numId w:val="18"/>
              </w:numPr>
              <w:spacing w:after="0" w:line="240" w:lineRule="auto"/>
            </w:pPr>
            <w:r w:rsidRPr="000A6ECD">
              <w:t>Perform a final analysis to select a solution</w:t>
            </w:r>
          </w:p>
          <w:p w:rsidR="006B7D88" w:rsidRPr="000A6ECD" w:rsidRDefault="006B7D88" w:rsidP="006B7D88">
            <w:pPr>
              <w:pStyle w:val="BulletedPoints"/>
              <w:numPr>
                <w:ilvl w:val="0"/>
                <w:numId w:val="18"/>
              </w:numPr>
              <w:spacing w:after="0" w:line="240" w:lineRule="auto"/>
            </w:pPr>
            <w:r w:rsidRPr="000A6ECD">
              <w:t>Understand the roles that fact and intuition play in selecting a solution</w:t>
            </w:r>
          </w:p>
          <w:p w:rsidR="006B7D88" w:rsidRPr="000A6ECD" w:rsidRDefault="006B7D88" w:rsidP="006B7D88">
            <w:pPr>
              <w:pStyle w:val="BulletedPoints"/>
              <w:numPr>
                <w:ilvl w:val="0"/>
                <w:numId w:val="18"/>
              </w:numPr>
              <w:spacing w:after="0" w:line="240" w:lineRule="auto"/>
            </w:pPr>
            <w:r w:rsidRPr="000A6ECD">
              <w:t>Understand the need to refine the shortlist and redefine it</w:t>
            </w:r>
          </w:p>
          <w:p w:rsidR="006B7D88" w:rsidRPr="000A6ECD" w:rsidRDefault="006B7D88" w:rsidP="006B7D88">
            <w:pPr>
              <w:pStyle w:val="BulletedPoints"/>
              <w:numPr>
                <w:ilvl w:val="0"/>
                <w:numId w:val="18"/>
              </w:numPr>
              <w:spacing w:after="0" w:line="240" w:lineRule="auto"/>
            </w:pPr>
            <w:r w:rsidRPr="000A6ECD">
              <w:t>Understand how to identify the tasks and resources necessary to implement solutions</w:t>
            </w:r>
          </w:p>
          <w:p w:rsidR="00D94D93" w:rsidRPr="000A6ECD" w:rsidRDefault="006B7D88" w:rsidP="006B7D88">
            <w:pPr>
              <w:pStyle w:val="ListParagraph"/>
              <w:numPr>
                <w:ilvl w:val="0"/>
                <w:numId w:val="18"/>
              </w:numPr>
            </w:pPr>
            <w:r w:rsidRPr="000A6ECD">
              <w:t>Evaluate and adapt solutions to reality</w:t>
            </w:r>
          </w:p>
        </w:tc>
      </w:tr>
      <w:tr w:rsidR="00D94D93" w:rsidTr="000A6ECD">
        <w:trPr>
          <w:trHeight w:val="1241"/>
        </w:trPr>
        <w:tc>
          <w:tcPr>
            <w:tcW w:w="824" w:type="dxa"/>
          </w:tcPr>
          <w:p w:rsidR="00D94D93" w:rsidRPr="00FB1709" w:rsidRDefault="00D94D93" w:rsidP="00A46C18">
            <w:pPr>
              <w:ind w:right="1170"/>
            </w:pPr>
            <w:r w:rsidRPr="00D94D93">
              <w:rPr>
                <w:noProof/>
              </w:rPr>
              <w:drawing>
                <wp:inline distT="0" distB="0" distL="0" distR="0">
                  <wp:extent cx="219456" cy="219456"/>
                  <wp:effectExtent l="19050" t="0" r="9144" b="0"/>
                  <wp:docPr id="193" name="Picture 180" descr="auto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matic.png"/>
                          <pic:cNvPicPr/>
                        </pic:nvPicPr>
                        <pic:blipFill>
                          <a:blip r:embed="rId9" cstate="print"/>
                          <a:stretch>
                            <a:fillRect/>
                          </a:stretch>
                        </pic:blipFill>
                        <pic:spPr>
                          <a:xfrm>
                            <a:off x="0" y="0"/>
                            <a:ext cx="219456" cy="219456"/>
                          </a:xfrm>
                          <a:prstGeom prst="rect">
                            <a:avLst/>
                          </a:prstGeom>
                        </pic:spPr>
                      </pic:pic>
                    </a:graphicData>
                  </a:graphic>
                </wp:inline>
              </w:drawing>
            </w:r>
          </w:p>
        </w:tc>
        <w:tc>
          <w:tcPr>
            <w:tcW w:w="9408" w:type="dxa"/>
            <w:gridSpan w:val="2"/>
          </w:tcPr>
          <w:p w:rsidR="00D94D93" w:rsidRPr="009F26B1" w:rsidRDefault="00D94D93" w:rsidP="00D94D93">
            <w:pPr>
              <w:rPr>
                <w:b/>
                <w:color w:val="385623" w:themeColor="accent6" w:themeShade="80"/>
              </w:rPr>
            </w:pPr>
            <w:r w:rsidRPr="009F26B1">
              <w:rPr>
                <w:b/>
                <w:color w:val="385623" w:themeColor="accent6" w:themeShade="80"/>
              </w:rPr>
              <w:t>PRE-ASSIGNMENT</w:t>
            </w:r>
          </w:p>
          <w:p w:rsidR="00D94D93" w:rsidRPr="006B7D88" w:rsidRDefault="006B7D88" w:rsidP="006B7D88">
            <w:pPr>
              <w:pStyle w:val="ListParagraph"/>
              <w:numPr>
                <w:ilvl w:val="0"/>
                <w:numId w:val="16"/>
              </w:numPr>
            </w:pPr>
            <w:r>
              <w:t xml:space="preserve">Think of a problem that you need to solve. It could be professional related: a work problem or challenge, or a personal problem such as your teenager that stays out too late. Capture basic information about your problem. </w:t>
            </w:r>
          </w:p>
        </w:tc>
      </w:tr>
      <w:tr w:rsidR="00BA563B" w:rsidTr="000A6ECD">
        <w:trPr>
          <w:trHeight w:val="2907"/>
        </w:trPr>
        <w:tc>
          <w:tcPr>
            <w:tcW w:w="824" w:type="dxa"/>
          </w:tcPr>
          <w:p w:rsidR="00BA563B" w:rsidRPr="00FB1709" w:rsidRDefault="00AD2849" w:rsidP="00A46C18">
            <w:pPr>
              <w:ind w:right="1170"/>
            </w:pPr>
            <w:r>
              <w:rPr>
                <w:noProof/>
              </w:rPr>
              <w:drawing>
                <wp:inline distT="0" distB="0" distL="0" distR="0">
                  <wp:extent cx="200230" cy="256033"/>
                  <wp:effectExtent l="19050" t="0" r="9320" b="0"/>
                  <wp:docPr id="1" name="Picture 0"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0" cstate="print"/>
                          <a:stretch>
                            <a:fillRect/>
                          </a:stretch>
                        </pic:blipFill>
                        <pic:spPr>
                          <a:xfrm>
                            <a:off x="0" y="0"/>
                            <a:ext cx="200230" cy="256033"/>
                          </a:xfrm>
                          <a:prstGeom prst="rect">
                            <a:avLst/>
                          </a:prstGeom>
                        </pic:spPr>
                      </pic:pic>
                    </a:graphicData>
                  </a:graphic>
                </wp:inline>
              </w:drawing>
            </w:r>
          </w:p>
        </w:tc>
        <w:tc>
          <w:tcPr>
            <w:tcW w:w="9408" w:type="dxa"/>
            <w:gridSpan w:val="2"/>
          </w:tcPr>
          <w:p w:rsidR="00BA563B" w:rsidRPr="00AD2849" w:rsidRDefault="00AD2849" w:rsidP="00AD2849">
            <w:pPr>
              <w:rPr>
                <w:b/>
                <w:color w:val="385623" w:themeColor="accent6" w:themeShade="80"/>
              </w:rPr>
            </w:pPr>
            <w:bookmarkStart w:id="0" w:name="_GoBack"/>
            <w:bookmarkEnd w:id="0"/>
            <w:r w:rsidRPr="00AD2849">
              <w:rPr>
                <w:b/>
                <w:color w:val="385623" w:themeColor="accent6" w:themeShade="80"/>
              </w:rPr>
              <w:t>PROBLEM DEFINITION ACTIVITY EXAMPLE</w:t>
            </w:r>
          </w:p>
          <w:p w:rsidR="00AD2849" w:rsidRDefault="00AD2849" w:rsidP="00AD2849">
            <w:pPr>
              <w:pStyle w:val="ListParagraph"/>
              <w:numPr>
                <w:ilvl w:val="0"/>
                <w:numId w:val="16"/>
              </w:numPr>
            </w:pPr>
            <w:r>
              <w:t>Who do you ask about this problem? What questions do you ask to find out where this problem came from?</w:t>
            </w:r>
          </w:p>
          <w:p w:rsidR="00AD2849" w:rsidRDefault="00AD2849" w:rsidP="00AD2849">
            <w:pPr>
              <w:pStyle w:val="ListParagraph"/>
              <w:numPr>
                <w:ilvl w:val="0"/>
                <w:numId w:val="16"/>
              </w:numPr>
            </w:pPr>
            <w:r>
              <w:t>Create a present state statement and a desired state statement. Refine the statements until the desired state statement clearly addresses the needs or issues identified in the present state statement.</w:t>
            </w:r>
          </w:p>
          <w:p w:rsidR="00AD2849" w:rsidRDefault="00AD2849" w:rsidP="00AD2849">
            <w:pPr>
              <w:pStyle w:val="ListParagraph"/>
              <w:numPr>
                <w:ilvl w:val="0"/>
                <w:numId w:val="16"/>
              </w:numPr>
            </w:pPr>
            <w:r>
              <w:t>Now start with a general statement of the problem and refine it until you reach a concrete problem statement.</w:t>
            </w:r>
          </w:p>
          <w:p w:rsidR="00AD2849" w:rsidRPr="00BA563B" w:rsidRDefault="00AD2849" w:rsidP="000A6ECD">
            <w:pPr>
              <w:pStyle w:val="ListParagraph"/>
              <w:numPr>
                <w:ilvl w:val="0"/>
                <w:numId w:val="16"/>
              </w:numPr>
            </w:pPr>
            <w:r>
              <w:t>Analyze the problem by indentifying what the problem is and is not. Use What, When, Where, and Extent method to the final problem statement.</w:t>
            </w:r>
          </w:p>
        </w:tc>
      </w:tr>
      <w:tr w:rsidR="00BA563B" w:rsidTr="000A6ECD">
        <w:trPr>
          <w:trHeight w:val="389"/>
        </w:trPr>
        <w:tc>
          <w:tcPr>
            <w:tcW w:w="824" w:type="dxa"/>
          </w:tcPr>
          <w:p w:rsidR="00BA563B" w:rsidRPr="009F26B1" w:rsidRDefault="00D94D93" w:rsidP="00A46C18">
            <w:pPr>
              <w:ind w:right="1170"/>
            </w:pPr>
            <w:r w:rsidRPr="00D94D93">
              <w:rPr>
                <w:noProof/>
              </w:rPr>
              <w:drawing>
                <wp:inline distT="0" distB="0" distL="0" distR="0">
                  <wp:extent cx="296170" cy="273133"/>
                  <wp:effectExtent l="19050" t="0" r="8630" b="0"/>
                  <wp:docPr id="195"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1" cstate="print"/>
                          <a:stretch>
                            <a:fillRect/>
                          </a:stretch>
                        </pic:blipFill>
                        <pic:spPr>
                          <a:xfrm>
                            <a:off x="0" y="0"/>
                            <a:ext cx="299974" cy="276641"/>
                          </a:xfrm>
                          <a:prstGeom prst="rect">
                            <a:avLst/>
                          </a:prstGeom>
                        </pic:spPr>
                      </pic:pic>
                    </a:graphicData>
                  </a:graphic>
                </wp:inline>
              </w:drawing>
            </w:r>
          </w:p>
        </w:tc>
        <w:tc>
          <w:tcPr>
            <w:tcW w:w="9408" w:type="dxa"/>
            <w:gridSpan w:val="2"/>
          </w:tcPr>
          <w:p w:rsidR="00BA563B" w:rsidRPr="0010535C" w:rsidRDefault="0010535C" w:rsidP="00A46C18">
            <w:pPr>
              <w:rPr>
                <w:b/>
                <w:color w:val="385623" w:themeColor="accent6" w:themeShade="80"/>
              </w:rPr>
            </w:pPr>
            <w:r w:rsidRPr="0010535C">
              <w:rPr>
                <w:b/>
                <w:color w:val="385623" w:themeColor="accent6" w:themeShade="80"/>
              </w:rPr>
              <w:t>DEVELOPING CRITERIA ACTIVITY EXAMPLE</w:t>
            </w:r>
          </w:p>
          <w:p w:rsidR="00BA563B" w:rsidRDefault="0010535C" w:rsidP="0010535C">
            <w:pPr>
              <w:pStyle w:val="ListParagraph"/>
              <w:numPr>
                <w:ilvl w:val="0"/>
                <w:numId w:val="20"/>
              </w:numPr>
            </w:pPr>
            <w:r>
              <w:t xml:space="preserve">What is the timing of the problem? </w:t>
            </w:r>
          </w:p>
          <w:p w:rsidR="0010535C" w:rsidRDefault="0010535C" w:rsidP="0010535C">
            <w:pPr>
              <w:pStyle w:val="ListParagraph"/>
              <w:numPr>
                <w:ilvl w:val="0"/>
                <w:numId w:val="20"/>
              </w:numPr>
            </w:pPr>
            <w:r>
              <w:t>What should be considered for the trend of the problem?</w:t>
            </w:r>
          </w:p>
          <w:p w:rsidR="0010535C" w:rsidRDefault="0010535C" w:rsidP="0010535C">
            <w:pPr>
              <w:pStyle w:val="ListParagraph"/>
              <w:numPr>
                <w:ilvl w:val="0"/>
                <w:numId w:val="20"/>
              </w:numPr>
            </w:pPr>
            <w:r>
              <w:t>How serious is the problem?</w:t>
            </w:r>
          </w:p>
          <w:p w:rsidR="0010535C" w:rsidRPr="00BA563B" w:rsidRDefault="0010535C" w:rsidP="0010535C">
            <w:pPr>
              <w:pStyle w:val="ListParagraph"/>
              <w:numPr>
                <w:ilvl w:val="0"/>
                <w:numId w:val="20"/>
              </w:numPr>
            </w:pPr>
            <w:r>
              <w:t xml:space="preserve">Make a list of criteria the </w:t>
            </w:r>
            <w:r w:rsidR="00AD2A09">
              <w:t>[</w:t>
            </w:r>
            <w:r>
              <w:t>____</w:t>
            </w:r>
            <w:r w:rsidR="00AD2A09">
              <w:t>]</w:t>
            </w:r>
            <w:r>
              <w:t xml:space="preserve"> might consider for evaluating solutions.</w:t>
            </w:r>
          </w:p>
        </w:tc>
      </w:tr>
    </w:tbl>
    <w:p w:rsidR="00D94D93" w:rsidRPr="000A6ECD" w:rsidRDefault="00D94D93" w:rsidP="000A6ECD">
      <w:pPr>
        <w:tabs>
          <w:tab w:val="left" w:pos="4152"/>
        </w:tabs>
      </w:pPr>
    </w:p>
    <w:sectPr w:rsidR="00D94D93" w:rsidRPr="000A6ECD" w:rsidSect="007549EC">
      <w:footerReference w:type="default" r:id="rId12"/>
      <w:pgSz w:w="12240" w:h="15840"/>
      <w:pgMar w:top="0" w:right="0" w:bottom="0" w:left="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032" w:rsidRDefault="00843032" w:rsidP="004B78B2">
      <w:pPr>
        <w:spacing w:after="0" w:line="240" w:lineRule="auto"/>
      </w:pPr>
      <w:r>
        <w:separator/>
      </w:r>
    </w:p>
  </w:endnote>
  <w:endnote w:type="continuationSeparator" w:id="0">
    <w:p w:rsidR="00843032" w:rsidRDefault="00843032" w:rsidP="004B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B2" w:rsidRDefault="004B78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032" w:rsidRDefault="00843032" w:rsidP="004B78B2">
      <w:pPr>
        <w:spacing w:after="0" w:line="240" w:lineRule="auto"/>
      </w:pPr>
      <w:r>
        <w:separator/>
      </w:r>
    </w:p>
  </w:footnote>
  <w:footnote w:type="continuationSeparator" w:id="0">
    <w:p w:rsidR="00843032" w:rsidRDefault="00843032" w:rsidP="004B7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B7BD3"/>
    <w:multiLevelType w:val="hybridMultilevel"/>
    <w:tmpl w:val="54B04A3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C61542"/>
    <w:multiLevelType w:val="hybridMultilevel"/>
    <w:tmpl w:val="53F2DBC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DE7FA5"/>
    <w:multiLevelType w:val="hybridMultilevel"/>
    <w:tmpl w:val="5DD8A8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B20B28"/>
    <w:multiLevelType w:val="hybridMultilevel"/>
    <w:tmpl w:val="3DC2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216C2A"/>
    <w:multiLevelType w:val="hybridMultilevel"/>
    <w:tmpl w:val="8ABE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4A2E61"/>
    <w:multiLevelType w:val="hybridMultilevel"/>
    <w:tmpl w:val="66E8670A"/>
    <w:lvl w:ilvl="0" w:tplc="36641098">
      <w:start w:val="1"/>
      <w:numFmt w:val="bullet"/>
      <w:pStyle w:val="BulletedPointsChar"/>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1"/>
  </w:num>
  <w:num w:numId="4">
    <w:abstractNumId w:val="16"/>
  </w:num>
  <w:num w:numId="5">
    <w:abstractNumId w:val="15"/>
  </w:num>
  <w:num w:numId="6">
    <w:abstractNumId w:val="17"/>
  </w:num>
  <w:num w:numId="7">
    <w:abstractNumId w:val="3"/>
  </w:num>
  <w:num w:numId="8">
    <w:abstractNumId w:val="18"/>
  </w:num>
  <w:num w:numId="9">
    <w:abstractNumId w:val="19"/>
  </w:num>
  <w:num w:numId="10">
    <w:abstractNumId w:val="12"/>
  </w:num>
  <w:num w:numId="11">
    <w:abstractNumId w:val="9"/>
  </w:num>
  <w:num w:numId="12">
    <w:abstractNumId w:val="13"/>
  </w:num>
  <w:num w:numId="13">
    <w:abstractNumId w:val="8"/>
  </w:num>
  <w:num w:numId="14">
    <w:abstractNumId w:val="14"/>
  </w:num>
  <w:num w:numId="15">
    <w:abstractNumId w:val="6"/>
  </w:num>
  <w:num w:numId="16">
    <w:abstractNumId w:val="5"/>
  </w:num>
  <w:num w:numId="17">
    <w:abstractNumId w:val="1"/>
  </w:num>
  <w:num w:numId="18">
    <w:abstractNumId w:val="2"/>
  </w:num>
  <w:num w:numId="19">
    <w:abstractNumId w:val="4"/>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7549EC"/>
    <w:rsid w:val="00000CF9"/>
    <w:rsid w:val="0002799E"/>
    <w:rsid w:val="000303FD"/>
    <w:rsid w:val="00046084"/>
    <w:rsid w:val="000502A7"/>
    <w:rsid w:val="000517D2"/>
    <w:rsid w:val="00052D00"/>
    <w:rsid w:val="00057E59"/>
    <w:rsid w:val="000653EC"/>
    <w:rsid w:val="000749B2"/>
    <w:rsid w:val="000912CA"/>
    <w:rsid w:val="000A55FF"/>
    <w:rsid w:val="000A6ECD"/>
    <w:rsid w:val="000C01A3"/>
    <w:rsid w:val="000C045E"/>
    <w:rsid w:val="000D4622"/>
    <w:rsid w:val="000E490E"/>
    <w:rsid w:val="000E585B"/>
    <w:rsid w:val="00104A37"/>
    <w:rsid w:val="0010535C"/>
    <w:rsid w:val="001053CD"/>
    <w:rsid w:val="0011085D"/>
    <w:rsid w:val="0012418A"/>
    <w:rsid w:val="00126071"/>
    <w:rsid w:val="00127F15"/>
    <w:rsid w:val="0015255E"/>
    <w:rsid w:val="001A3678"/>
    <w:rsid w:val="001B0B2E"/>
    <w:rsid w:val="001B1229"/>
    <w:rsid w:val="001C496C"/>
    <w:rsid w:val="001D3984"/>
    <w:rsid w:val="001E1469"/>
    <w:rsid w:val="001E1F84"/>
    <w:rsid w:val="001F0F26"/>
    <w:rsid w:val="001F2BA4"/>
    <w:rsid w:val="00205ED2"/>
    <w:rsid w:val="0020797A"/>
    <w:rsid w:val="002178E2"/>
    <w:rsid w:val="002253B4"/>
    <w:rsid w:val="002305AE"/>
    <w:rsid w:val="00236D4F"/>
    <w:rsid w:val="002420BB"/>
    <w:rsid w:val="00242FE8"/>
    <w:rsid w:val="002455DC"/>
    <w:rsid w:val="00252265"/>
    <w:rsid w:val="00270F29"/>
    <w:rsid w:val="00277A3D"/>
    <w:rsid w:val="0028080E"/>
    <w:rsid w:val="00284786"/>
    <w:rsid w:val="00294EAB"/>
    <w:rsid w:val="002C0BA6"/>
    <w:rsid w:val="002C6EBD"/>
    <w:rsid w:val="002E5854"/>
    <w:rsid w:val="003068EA"/>
    <w:rsid w:val="003078D8"/>
    <w:rsid w:val="00320A01"/>
    <w:rsid w:val="00324943"/>
    <w:rsid w:val="00330D7C"/>
    <w:rsid w:val="00345889"/>
    <w:rsid w:val="00352499"/>
    <w:rsid w:val="00361407"/>
    <w:rsid w:val="00366720"/>
    <w:rsid w:val="00375185"/>
    <w:rsid w:val="00380A3A"/>
    <w:rsid w:val="00393DF5"/>
    <w:rsid w:val="003A7019"/>
    <w:rsid w:val="003C36C0"/>
    <w:rsid w:val="003D1B73"/>
    <w:rsid w:val="003E1E0E"/>
    <w:rsid w:val="003E341B"/>
    <w:rsid w:val="003F58E1"/>
    <w:rsid w:val="00402E4D"/>
    <w:rsid w:val="00404EE1"/>
    <w:rsid w:val="00410DFF"/>
    <w:rsid w:val="0041263B"/>
    <w:rsid w:val="004273F2"/>
    <w:rsid w:val="00432557"/>
    <w:rsid w:val="0044278E"/>
    <w:rsid w:val="004445B8"/>
    <w:rsid w:val="0044619B"/>
    <w:rsid w:val="004722E4"/>
    <w:rsid w:val="00474CB5"/>
    <w:rsid w:val="004822D6"/>
    <w:rsid w:val="00483266"/>
    <w:rsid w:val="0048368E"/>
    <w:rsid w:val="00492633"/>
    <w:rsid w:val="004A19AC"/>
    <w:rsid w:val="004B2A55"/>
    <w:rsid w:val="004B78B2"/>
    <w:rsid w:val="00501B4E"/>
    <w:rsid w:val="00514B13"/>
    <w:rsid w:val="005460C1"/>
    <w:rsid w:val="00554FD5"/>
    <w:rsid w:val="00564F5B"/>
    <w:rsid w:val="00566533"/>
    <w:rsid w:val="00573C00"/>
    <w:rsid w:val="00576368"/>
    <w:rsid w:val="00577DBA"/>
    <w:rsid w:val="005A39C2"/>
    <w:rsid w:val="005C0157"/>
    <w:rsid w:val="005C34BE"/>
    <w:rsid w:val="005F3249"/>
    <w:rsid w:val="005F48B6"/>
    <w:rsid w:val="00613901"/>
    <w:rsid w:val="00613D7F"/>
    <w:rsid w:val="00617613"/>
    <w:rsid w:val="00631D86"/>
    <w:rsid w:val="00647B5C"/>
    <w:rsid w:val="00661D48"/>
    <w:rsid w:val="00681807"/>
    <w:rsid w:val="00683E80"/>
    <w:rsid w:val="00695C2B"/>
    <w:rsid w:val="006B3AE9"/>
    <w:rsid w:val="006B7ACC"/>
    <w:rsid w:val="006B7D88"/>
    <w:rsid w:val="006D608F"/>
    <w:rsid w:val="006E0937"/>
    <w:rsid w:val="0070163B"/>
    <w:rsid w:val="0071671E"/>
    <w:rsid w:val="00722B44"/>
    <w:rsid w:val="007549EC"/>
    <w:rsid w:val="007630C9"/>
    <w:rsid w:val="00764049"/>
    <w:rsid w:val="00766C61"/>
    <w:rsid w:val="00770D8B"/>
    <w:rsid w:val="00795F10"/>
    <w:rsid w:val="007C43F1"/>
    <w:rsid w:val="007E3105"/>
    <w:rsid w:val="00820D12"/>
    <w:rsid w:val="00821631"/>
    <w:rsid w:val="0082269B"/>
    <w:rsid w:val="0082776B"/>
    <w:rsid w:val="008348A0"/>
    <w:rsid w:val="00841A17"/>
    <w:rsid w:val="00843032"/>
    <w:rsid w:val="00846E51"/>
    <w:rsid w:val="00853F72"/>
    <w:rsid w:val="00867794"/>
    <w:rsid w:val="00870AD1"/>
    <w:rsid w:val="008803D3"/>
    <w:rsid w:val="0089059A"/>
    <w:rsid w:val="00893156"/>
    <w:rsid w:val="008B5ECB"/>
    <w:rsid w:val="008D42ED"/>
    <w:rsid w:val="008E1663"/>
    <w:rsid w:val="008F15F0"/>
    <w:rsid w:val="009075FF"/>
    <w:rsid w:val="00910054"/>
    <w:rsid w:val="009112C0"/>
    <w:rsid w:val="00966ABF"/>
    <w:rsid w:val="00967A1C"/>
    <w:rsid w:val="00974295"/>
    <w:rsid w:val="009873EF"/>
    <w:rsid w:val="0099367D"/>
    <w:rsid w:val="009954D2"/>
    <w:rsid w:val="009C5866"/>
    <w:rsid w:val="009D35AE"/>
    <w:rsid w:val="009E6142"/>
    <w:rsid w:val="009E7B6E"/>
    <w:rsid w:val="009F0988"/>
    <w:rsid w:val="009F26B1"/>
    <w:rsid w:val="00A10F38"/>
    <w:rsid w:val="00A13DE7"/>
    <w:rsid w:val="00A20605"/>
    <w:rsid w:val="00A35918"/>
    <w:rsid w:val="00A367BC"/>
    <w:rsid w:val="00A433CB"/>
    <w:rsid w:val="00A46C18"/>
    <w:rsid w:val="00A603C3"/>
    <w:rsid w:val="00A604E4"/>
    <w:rsid w:val="00A75D6B"/>
    <w:rsid w:val="00A767C1"/>
    <w:rsid w:val="00A94444"/>
    <w:rsid w:val="00AA4878"/>
    <w:rsid w:val="00AC15BC"/>
    <w:rsid w:val="00AD2849"/>
    <w:rsid w:val="00AD2A09"/>
    <w:rsid w:val="00AE48EA"/>
    <w:rsid w:val="00AF0BF8"/>
    <w:rsid w:val="00B14190"/>
    <w:rsid w:val="00B141E3"/>
    <w:rsid w:val="00B30821"/>
    <w:rsid w:val="00B3433C"/>
    <w:rsid w:val="00B3457B"/>
    <w:rsid w:val="00B45D22"/>
    <w:rsid w:val="00B5542D"/>
    <w:rsid w:val="00B6589F"/>
    <w:rsid w:val="00B809CE"/>
    <w:rsid w:val="00B8786C"/>
    <w:rsid w:val="00BA4723"/>
    <w:rsid w:val="00BA563B"/>
    <w:rsid w:val="00BA6FD8"/>
    <w:rsid w:val="00BB220E"/>
    <w:rsid w:val="00BC17C3"/>
    <w:rsid w:val="00BD07D4"/>
    <w:rsid w:val="00BE237B"/>
    <w:rsid w:val="00BE3A75"/>
    <w:rsid w:val="00C250DD"/>
    <w:rsid w:val="00C261B3"/>
    <w:rsid w:val="00C344BE"/>
    <w:rsid w:val="00C8039C"/>
    <w:rsid w:val="00C948EC"/>
    <w:rsid w:val="00CB004E"/>
    <w:rsid w:val="00CC3C6B"/>
    <w:rsid w:val="00CD0979"/>
    <w:rsid w:val="00CE43F1"/>
    <w:rsid w:val="00CF1AF5"/>
    <w:rsid w:val="00D07D77"/>
    <w:rsid w:val="00D113A8"/>
    <w:rsid w:val="00D14C69"/>
    <w:rsid w:val="00D366CA"/>
    <w:rsid w:val="00D4727A"/>
    <w:rsid w:val="00D5651B"/>
    <w:rsid w:val="00D94040"/>
    <w:rsid w:val="00D94D93"/>
    <w:rsid w:val="00DA4E72"/>
    <w:rsid w:val="00DE1B07"/>
    <w:rsid w:val="00DE7551"/>
    <w:rsid w:val="00E017C5"/>
    <w:rsid w:val="00E123C6"/>
    <w:rsid w:val="00E142BA"/>
    <w:rsid w:val="00E3631D"/>
    <w:rsid w:val="00E5281F"/>
    <w:rsid w:val="00E8089B"/>
    <w:rsid w:val="00E90886"/>
    <w:rsid w:val="00E9345B"/>
    <w:rsid w:val="00E93E72"/>
    <w:rsid w:val="00E94D18"/>
    <w:rsid w:val="00E97178"/>
    <w:rsid w:val="00EA2561"/>
    <w:rsid w:val="00EB52EF"/>
    <w:rsid w:val="00EC3EB0"/>
    <w:rsid w:val="00EF06B9"/>
    <w:rsid w:val="00EF185E"/>
    <w:rsid w:val="00EF2E5D"/>
    <w:rsid w:val="00EF711F"/>
    <w:rsid w:val="00F05C84"/>
    <w:rsid w:val="00F14D28"/>
    <w:rsid w:val="00F1776F"/>
    <w:rsid w:val="00F24965"/>
    <w:rsid w:val="00F50094"/>
    <w:rsid w:val="00F6445D"/>
    <w:rsid w:val="00F72C0D"/>
    <w:rsid w:val="00F80876"/>
    <w:rsid w:val="00F8094F"/>
    <w:rsid w:val="00F92728"/>
    <w:rsid w:val="00F94D54"/>
    <w:rsid w:val="00F95BD6"/>
    <w:rsid w:val="00FA19B7"/>
    <w:rsid w:val="00FB1709"/>
    <w:rsid w:val="00FC1EA2"/>
    <w:rsid w:val="00FC57E2"/>
    <w:rsid w:val="00FD34CE"/>
    <w:rsid w:val="00FF0977"/>
    <w:rsid w:val="00FF4C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colormru v:ext="edit" colors="#032047"/>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semiHidden/>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s>
</file>

<file path=word/webSettings.xml><?xml version="1.0" encoding="utf-8"?>
<w:webSettings xmlns:r="http://schemas.openxmlformats.org/officeDocument/2006/relationships" xmlns:w="http://schemas.openxmlformats.org/wordprocessingml/2006/main">
  <w:divs>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396</Words>
  <Characters>2058</Characters>
  <Application>Microsoft Office Word</Application>
  <DocSecurity>0</DocSecurity>
  <Lines>62</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AIMinc</dc:creator>
  <cp:lastModifiedBy>AIMinc</cp:lastModifiedBy>
  <cp:revision>10</cp:revision>
  <cp:lastPrinted>2016-03-17T06:44:00Z</cp:lastPrinted>
  <dcterms:created xsi:type="dcterms:W3CDTF">2016-03-17T07:11:00Z</dcterms:created>
  <dcterms:modified xsi:type="dcterms:W3CDTF">2016-03-17T08:45:00Z</dcterms:modified>
</cp:coreProperties>
</file>